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1C18" w14:textId="5DA6D97D" w:rsidR="001A6714" w:rsidRDefault="001A6714">
      <w:r>
        <w:t>Tagesordnung Steuergruppe Ganztag 09.07.25</w:t>
      </w:r>
    </w:p>
    <w:p w14:paraId="4469D955" w14:textId="37B3767F" w:rsidR="001A6714" w:rsidRDefault="001A6714">
      <w:r>
        <w:t>Moderation: Heike Schley</w:t>
      </w:r>
    </w:p>
    <w:p w14:paraId="76A85AAD" w14:textId="2562E061" w:rsidR="001A6714" w:rsidRDefault="001A6714">
      <w:r>
        <w:t>Proto</w:t>
      </w:r>
      <w:r w:rsidR="00FC40C5">
        <w:t>koll:</w:t>
      </w:r>
    </w:p>
    <w:p w14:paraId="6AB37FFC" w14:textId="77777777" w:rsidR="00FC40C5" w:rsidRDefault="00FC40C5"/>
    <w:p w14:paraId="0E7B30C0" w14:textId="301898B4" w:rsidR="00FC40C5" w:rsidRDefault="00397474" w:rsidP="00FC40C5">
      <w:pPr>
        <w:pStyle w:val="Listenabsatz"/>
        <w:numPr>
          <w:ilvl w:val="0"/>
          <w:numId w:val="1"/>
        </w:numPr>
      </w:pPr>
      <w:r>
        <w:t>Wo wollen wir hin?</w:t>
      </w:r>
      <w:r w:rsidR="0038696B">
        <w:t xml:space="preserve"> (45 Minuten)</w:t>
      </w:r>
    </w:p>
    <w:p w14:paraId="685B5731" w14:textId="2AD48878" w:rsidR="00397474" w:rsidRDefault="00397474" w:rsidP="00397474">
      <w:pPr>
        <w:pStyle w:val="Listenabsatz"/>
      </w:pPr>
      <w:r>
        <w:t xml:space="preserve">Formulierung längerfristiger Ziele (bis 2030?) für die einzelnen </w:t>
      </w:r>
      <w:r w:rsidR="0024312E">
        <w:t>Teilbereiche der Ganztagsschulentwicklung der Freiligrathschule</w:t>
      </w:r>
    </w:p>
    <w:p w14:paraId="3294A72E" w14:textId="77777777" w:rsidR="00E30CFC" w:rsidRDefault="00E30CFC" w:rsidP="00397474">
      <w:pPr>
        <w:pStyle w:val="Listenabsatz"/>
      </w:pPr>
    </w:p>
    <w:p w14:paraId="6B147F77" w14:textId="05ED7966" w:rsidR="00E30CFC" w:rsidRDefault="00C46ED8" w:rsidP="00C46ED8">
      <w:pPr>
        <w:pStyle w:val="Listenabsatz"/>
        <w:numPr>
          <w:ilvl w:val="0"/>
          <w:numId w:val="3"/>
        </w:numPr>
      </w:pPr>
      <w:r>
        <w:t>Für jeden Teilbereich überlegt sich jede TN der Steuergruppe</w:t>
      </w:r>
      <w:r w:rsidR="00D73820">
        <w:t>, wie ihre längerfristige Vision für diesen Bereich ist.</w:t>
      </w:r>
    </w:p>
    <w:p w14:paraId="5BB0A942" w14:textId="458D055D" w:rsidR="00D73820" w:rsidRDefault="00846C71" w:rsidP="00C46ED8">
      <w:pPr>
        <w:pStyle w:val="Listenabsatz"/>
        <w:numPr>
          <w:ilvl w:val="0"/>
          <w:numId w:val="3"/>
        </w:numPr>
      </w:pPr>
      <w:r>
        <w:t xml:space="preserve">Die Visionen werden abgeglichen und mit Hilfe von </w:t>
      </w:r>
      <w:r w:rsidR="00761622">
        <w:t>Canva visualisiert.</w:t>
      </w:r>
    </w:p>
    <w:p w14:paraId="69ED5DC5" w14:textId="77777777" w:rsidR="0024312E" w:rsidRDefault="0024312E" w:rsidP="00E246E9"/>
    <w:p w14:paraId="1A37BC75" w14:textId="0D264738" w:rsidR="00E246E9" w:rsidRDefault="00E246E9" w:rsidP="00E246E9">
      <w:pPr>
        <w:pStyle w:val="Listenabsatz"/>
        <w:numPr>
          <w:ilvl w:val="0"/>
          <w:numId w:val="1"/>
        </w:numPr>
      </w:pPr>
      <w:r>
        <w:t>Wie star</w:t>
      </w:r>
      <w:r w:rsidR="00EC2162">
        <w:t>ten wir in das Schuljahr 2025/26?</w:t>
      </w:r>
      <w:r w:rsidR="0038696B">
        <w:t xml:space="preserve"> (45 Minuten)</w:t>
      </w:r>
    </w:p>
    <w:p w14:paraId="7F2CAB0D" w14:textId="7E10E287" w:rsidR="006221B1" w:rsidRDefault="006221B1" w:rsidP="006221B1">
      <w:pPr>
        <w:pStyle w:val="Listenabsatz"/>
        <w:ind w:left="1440"/>
      </w:pPr>
      <w:r>
        <w:t>Arbeitsteilig:</w:t>
      </w:r>
    </w:p>
    <w:p w14:paraId="3DB8B083" w14:textId="43A72B15" w:rsidR="00EC2162" w:rsidRDefault="00EC2162" w:rsidP="00EC2162">
      <w:pPr>
        <w:pStyle w:val="Listenabsatz"/>
        <w:numPr>
          <w:ilvl w:val="0"/>
          <w:numId w:val="2"/>
        </w:numPr>
      </w:pPr>
      <w:r>
        <w:t>Ideen für Vorhaben</w:t>
      </w:r>
      <w:r w:rsidR="0073044A">
        <w:t xml:space="preserve"> </w:t>
      </w:r>
      <w:r w:rsidR="004F2E9B">
        <w:t>–</w:t>
      </w:r>
      <w:r w:rsidR="0073044A">
        <w:t xml:space="preserve"> Formulieru</w:t>
      </w:r>
      <w:r w:rsidR="004F2E9B">
        <w:t>ng einer Frage: Wie…., um zu ….?</w:t>
      </w:r>
    </w:p>
    <w:p w14:paraId="0E241AEB" w14:textId="429D90D2" w:rsidR="00EC2162" w:rsidRDefault="004F2E9B" w:rsidP="00EC2162">
      <w:pPr>
        <w:pStyle w:val="Listenabsatz"/>
        <w:numPr>
          <w:ilvl w:val="0"/>
          <w:numId w:val="2"/>
        </w:numPr>
      </w:pPr>
      <w:r>
        <w:t xml:space="preserve">Definieren der </w:t>
      </w:r>
      <w:r w:rsidR="00767894">
        <w:t>Problemräume – Wer muss bei der Schärfung des Vorhabens mit einbezogen werden?</w:t>
      </w:r>
      <w:r w:rsidR="00E30CFC">
        <w:t xml:space="preserve"> </w:t>
      </w:r>
    </w:p>
    <w:p w14:paraId="1FC7F8E1" w14:textId="25A6FC29" w:rsidR="00E30CFC" w:rsidRDefault="00E30CFC" w:rsidP="00761622">
      <w:pPr>
        <w:pStyle w:val="Listenabsatz"/>
        <w:numPr>
          <w:ilvl w:val="0"/>
          <w:numId w:val="2"/>
        </w:numPr>
      </w:pPr>
      <w:r>
        <w:t xml:space="preserve">Erstellen </w:t>
      </w:r>
      <w:r w:rsidR="00761622">
        <w:t xml:space="preserve">von </w:t>
      </w:r>
      <w:r>
        <w:t>Projektpl</w:t>
      </w:r>
      <w:r w:rsidR="00761622">
        <w:t>änen</w:t>
      </w:r>
      <w:r>
        <w:t xml:space="preserve"> für 2025/26</w:t>
      </w:r>
    </w:p>
    <w:p w14:paraId="725442AB" w14:textId="46081A3A" w:rsidR="006221B1" w:rsidRDefault="006221B1" w:rsidP="00761622">
      <w:pPr>
        <w:pStyle w:val="Listenabsatz"/>
        <w:numPr>
          <w:ilvl w:val="0"/>
          <w:numId w:val="2"/>
        </w:numPr>
      </w:pPr>
      <w:r>
        <w:t>Vorstellen des Erarbeiteten</w:t>
      </w:r>
    </w:p>
    <w:p w14:paraId="39A8924F" w14:textId="77777777" w:rsidR="0024312E" w:rsidRDefault="0024312E" w:rsidP="00397474">
      <w:pPr>
        <w:pStyle w:val="Listenabsatz"/>
      </w:pPr>
    </w:p>
    <w:sectPr w:rsidR="002431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5501D"/>
    <w:multiLevelType w:val="hybridMultilevel"/>
    <w:tmpl w:val="426CBBD2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B3C57B3"/>
    <w:multiLevelType w:val="hybridMultilevel"/>
    <w:tmpl w:val="46FA6640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EFF4DCF"/>
    <w:multiLevelType w:val="hybridMultilevel"/>
    <w:tmpl w:val="7700A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149547">
    <w:abstractNumId w:val="2"/>
  </w:num>
  <w:num w:numId="2" w16cid:durableId="508326170">
    <w:abstractNumId w:val="0"/>
  </w:num>
  <w:num w:numId="3" w16cid:durableId="1161968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14"/>
    <w:rsid w:val="001A6714"/>
    <w:rsid w:val="0024312E"/>
    <w:rsid w:val="0038696B"/>
    <w:rsid w:val="00397474"/>
    <w:rsid w:val="004F2E9B"/>
    <w:rsid w:val="00570B77"/>
    <w:rsid w:val="006221B1"/>
    <w:rsid w:val="0073044A"/>
    <w:rsid w:val="00761622"/>
    <w:rsid w:val="00767894"/>
    <w:rsid w:val="00846C71"/>
    <w:rsid w:val="00C46ED8"/>
    <w:rsid w:val="00CD7509"/>
    <w:rsid w:val="00D73820"/>
    <w:rsid w:val="00E246E9"/>
    <w:rsid w:val="00E30CFC"/>
    <w:rsid w:val="00EC2162"/>
    <w:rsid w:val="00FC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4BE0B4"/>
  <w15:chartTrackingRefBased/>
  <w15:docId w15:val="{FD0A81B3-25D6-514F-920D-F1B0143C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A6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A6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A6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A6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A6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A6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A6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A6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A6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A6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A6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A67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A67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67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67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67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67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A6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A6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A6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A6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A6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A67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A67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A67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A6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67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A67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629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Heike Schley</cp:lastModifiedBy>
  <cp:revision>2</cp:revision>
  <dcterms:created xsi:type="dcterms:W3CDTF">2025-07-09T05:47:00Z</dcterms:created>
  <dcterms:modified xsi:type="dcterms:W3CDTF">2025-07-09T05:47:00Z</dcterms:modified>
</cp:coreProperties>
</file>